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C6" w:rsidRDefault="00B83DC6" w:rsidP="002B759F">
      <w:r>
        <w:rPr>
          <w:rFonts w:hint="eastAsia"/>
        </w:rPr>
        <w:t>【</w:t>
      </w:r>
      <w:r w:rsidR="00F408F0">
        <w:rPr>
          <w:rFonts w:hint="eastAsia"/>
        </w:rPr>
        <w:t>滋賀発の産業・</w:t>
      </w:r>
      <w:r>
        <w:rPr>
          <w:rFonts w:hint="eastAsia"/>
        </w:rPr>
        <w:t>雇用創造</w:t>
      </w:r>
      <w:r w:rsidR="00F408F0">
        <w:rPr>
          <w:rFonts w:hint="eastAsia"/>
        </w:rPr>
        <w:t>推進</w:t>
      </w:r>
      <w:r>
        <w:rPr>
          <w:rFonts w:hint="eastAsia"/>
        </w:rPr>
        <w:t>プロジェクト</w:t>
      </w:r>
      <w:r w:rsidR="00F408F0">
        <w:rPr>
          <w:rFonts w:hint="eastAsia"/>
        </w:rPr>
        <w:t>運営</w:t>
      </w:r>
      <w:r>
        <w:rPr>
          <w:rFonts w:hint="eastAsia"/>
        </w:rPr>
        <w:t>協議会</w:t>
      </w:r>
      <w:r w:rsidR="002B759F">
        <w:rPr>
          <w:rFonts w:hint="eastAsia"/>
        </w:rPr>
        <w:t xml:space="preserve">　工業技術総合センター　白井</w:t>
      </w:r>
      <w:r w:rsidR="00DF1623" w:rsidRPr="00DF1623">
        <w:rPr>
          <w:rFonts w:hint="eastAsia"/>
          <w:sz w:val="18"/>
        </w:rPr>
        <w:t>伸</w:t>
      </w:r>
      <w:r w:rsidR="00DF1623">
        <w:rPr>
          <w:rFonts w:hint="eastAsia"/>
        </w:rPr>
        <w:t>、岡田</w:t>
      </w:r>
      <w:r w:rsidR="00DF1623" w:rsidRPr="00DF1623">
        <w:rPr>
          <w:rFonts w:hint="eastAsia"/>
          <w:sz w:val="18"/>
        </w:rPr>
        <w:t>太</w:t>
      </w:r>
      <w:r w:rsidR="00F408F0">
        <w:rPr>
          <w:rFonts w:hint="eastAsia"/>
        </w:rPr>
        <w:t xml:space="preserve">　</w:t>
      </w:r>
      <w:r w:rsidR="00DF1623">
        <w:rPr>
          <w:rFonts w:hint="eastAsia"/>
        </w:rPr>
        <w:t>宛</w:t>
      </w:r>
      <w:r>
        <w:rPr>
          <w:rFonts w:hint="eastAsia"/>
        </w:rPr>
        <w:t>】</w:t>
      </w:r>
    </w:p>
    <w:p w:rsidR="009E1FE5" w:rsidRDefault="009E1FE5" w:rsidP="00DA294B">
      <w:pPr>
        <w:ind w:firstLineChars="100" w:firstLine="210"/>
      </w:pPr>
      <w:r>
        <w:rPr>
          <w:rFonts w:hint="eastAsia"/>
        </w:rPr>
        <w:t>（送付先）</w:t>
      </w:r>
      <w:r w:rsidR="00C77DE6">
        <w:rPr>
          <w:rFonts w:hint="eastAsia"/>
        </w:rPr>
        <w:t xml:space="preserve">　</w:t>
      </w:r>
      <w:r>
        <w:rPr>
          <w:rFonts w:hint="eastAsia"/>
        </w:rPr>
        <w:t xml:space="preserve">電子メール　</w:t>
      </w:r>
      <w:r w:rsidR="002B759F">
        <w:rPr>
          <w:rFonts w:hint="eastAsia"/>
        </w:rPr>
        <w:t>jinzai@shiga-irc.go.jp</w:t>
      </w:r>
      <w:r>
        <w:rPr>
          <w:rFonts w:hint="eastAsia"/>
        </w:rPr>
        <w:t xml:space="preserve">　</w:t>
      </w:r>
      <w:r w:rsidR="00F408F0">
        <w:rPr>
          <w:rFonts w:hint="eastAsia"/>
        </w:rPr>
        <w:t>も</w:t>
      </w:r>
      <w:r w:rsidR="00C77DE6">
        <w:rPr>
          <w:rFonts w:hint="eastAsia"/>
        </w:rPr>
        <w:t>しくは</w:t>
      </w:r>
      <w:r>
        <w:rPr>
          <w:rFonts w:hint="eastAsia"/>
        </w:rPr>
        <w:t xml:space="preserve">ファックス　</w:t>
      </w:r>
      <w:r w:rsidR="00F408F0">
        <w:rPr>
          <w:rFonts w:hint="eastAsia"/>
        </w:rPr>
        <w:t>077</w:t>
      </w:r>
      <w:r>
        <w:rPr>
          <w:rFonts w:hint="eastAsia"/>
        </w:rPr>
        <w:t>-</w:t>
      </w:r>
      <w:r w:rsidR="00F408F0">
        <w:t>5</w:t>
      </w:r>
      <w:r w:rsidR="002B759F">
        <w:t>58</w:t>
      </w:r>
      <w:r>
        <w:rPr>
          <w:rFonts w:hint="eastAsia"/>
        </w:rPr>
        <w:t>-</w:t>
      </w:r>
      <w:r w:rsidR="00F408F0">
        <w:t>1</w:t>
      </w:r>
      <w:r w:rsidR="002B759F">
        <w:t>373</w:t>
      </w:r>
    </w:p>
    <w:p w:rsidR="00DA294B" w:rsidRPr="009E1FE5" w:rsidRDefault="00975485" w:rsidP="00DA294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125729</wp:posOffset>
                </wp:positionV>
                <wp:extent cx="68103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301C" id="直線コネクタ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7pt,9.9pt" to="50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F93F15" w:rsidRPr="005F5CC8" w:rsidRDefault="00F408F0" w:rsidP="005F5CC8">
      <w:pPr>
        <w:ind w:rightChars="-338" w:right="-710"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滋賀発の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産業</w:t>
      </w: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雇用創造</w:t>
      </w:r>
      <w:r w:rsidRPr="005F5CC8">
        <w:rPr>
          <w:rFonts w:asciiTheme="majorEastAsia" w:eastAsiaTheme="majorEastAsia" w:hAnsiTheme="majorEastAsia" w:hint="eastAsia"/>
          <w:b/>
          <w:sz w:val="36"/>
          <w:szCs w:val="36"/>
        </w:rPr>
        <w:t>推進</w:t>
      </w:r>
      <w:r w:rsidR="00F93F15" w:rsidRPr="005F5CC8">
        <w:rPr>
          <w:rFonts w:asciiTheme="majorEastAsia" w:eastAsiaTheme="majorEastAsia" w:hAnsiTheme="majorEastAsia" w:hint="eastAsia"/>
          <w:b/>
          <w:sz w:val="36"/>
          <w:szCs w:val="36"/>
        </w:rPr>
        <w:t>プロジェクト参加申込書</w:t>
      </w:r>
      <w:bookmarkStart w:id="0" w:name="_GoBack"/>
      <w:bookmarkEnd w:id="0"/>
    </w:p>
    <w:p w:rsidR="00F93F15" w:rsidRPr="005F5CC8" w:rsidRDefault="00F93F15" w:rsidP="00DA294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F5CC8">
        <w:rPr>
          <w:rFonts w:asciiTheme="majorEastAsia" w:eastAsiaTheme="majorEastAsia" w:hAnsiTheme="majorEastAsia" w:hint="eastAsia"/>
          <w:szCs w:val="21"/>
        </w:rPr>
        <w:t>「</w:t>
      </w:r>
      <w:r w:rsidR="001C69D5" w:rsidRPr="005F5CC8">
        <w:rPr>
          <w:rFonts w:asciiTheme="majorEastAsia" w:eastAsiaTheme="majorEastAsia" w:hAnsiTheme="majorEastAsia" w:hint="eastAsia"/>
          <w:szCs w:val="21"/>
        </w:rPr>
        <w:t>滋賀発の</w:t>
      </w:r>
      <w:r w:rsidRPr="005F5CC8">
        <w:rPr>
          <w:rFonts w:asciiTheme="majorEastAsia" w:eastAsiaTheme="majorEastAsia" w:hAnsiTheme="majorEastAsia" w:hint="eastAsia"/>
          <w:szCs w:val="21"/>
        </w:rPr>
        <w:t>産業</w:t>
      </w:r>
      <w:r w:rsidR="001C69D5" w:rsidRPr="005F5CC8">
        <w:rPr>
          <w:rFonts w:asciiTheme="majorEastAsia" w:eastAsiaTheme="majorEastAsia" w:hAnsiTheme="majorEastAsia" w:hint="eastAsia"/>
          <w:szCs w:val="21"/>
        </w:rPr>
        <w:t>・</w:t>
      </w:r>
      <w:r w:rsidRPr="005F5CC8">
        <w:rPr>
          <w:rFonts w:asciiTheme="majorEastAsia" w:eastAsiaTheme="majorEastAsia" w:hAnsiTheme="majorEastAsia" w:hint="eastAsia"/>
          <w:szCs w:val="21"/>
        </w:rPr>
        <w:t>雇用創造</w:t>
      </w:r>
      <w:r w:rsidR="001C69D5" w:rsidRPr="005F5CC8">
        <w:rPr>
          <w:rFonts w:asciiTheme="majorEastAsia" w:eastAsiaTheme="majorEastAsia" w:hAnsiTheme="majorEastAsia" w:hint="eastAsia"/>
          <w:szCs w:val="21"/>
        </w:rPr>
        <w:t>推進</w:t>
      </w:r>
      <w:r w:rsidRPr="005F5CC8">
        <w:rPr>
          <w:rFonts w:asciiTheme="majorEastAsia" w:eastAsiaTheme="majorEastAsia" w:hAnsiTheme="majorEastAsia" w:hint="eastAsia"/>
          <w:szCs w:val="21"/>
        </w:rPr>
        <w:t>プロジェクト」への参加を申し込みます。</w:t>
      </w:r>
    </w:p>
    <w:p w:rsidR="00F93F15" w:rsidRPr="005F5CC8" w:rsidRDefault="00F93F15" w:rsidP="00DA294B">
      <w:pPr>
        <w:ind w:rightChars="269" w:right="565"/>
        <w:jc w:val="right"/>
        <w:rPr>
          <w:rFonts w:asciiTheme="majorEastAsia" w:eastAsiaTheme="majorEastAsia" w:hAnsiTheme="majorEastAsia"/>
          <w:szCs w:val="21"/>
        </w:rPr>
      </w:pPr>
      <w:r w:rsidRPr="005F5CC8">
        <w:rPr>
          <w:rFonts w:asciiTheme="majorEastAsia" w:eastAsiaTheme="majorEastAsia" w:hAnsiTheme="majorEastAsia" w:hint="eastAsia"/>
          <w:szCs w:val="21"/>
        </w:rPr>
        <w:t xml:space="preserve">申込日：平成　</w:t>
      </w:r>
      <w:r w:rsidR="00DA294B" w:rsidRPr="005F5CC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F5CC8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836183" w:rsidRDefault="00343D02" w:rsidP="00DA294B">
      <w:pPr>
        <w:ind w:rightChars="134" w:right="281"/>
        <w:jc w:val="right"/>
        <w:rPr>
          <w:szCs w:val="21"/>
        </w:rPr>
      </w:pPr>
      <w:r>
        <w:rPr>
          <w:rFonts w:hint="eastAsia"/>
          <w:szCs w:val="21"/>
        </w:rPr>
        <w:t>◆</w:t>
      </w:r>
      <w:r w:rsidR="00836183">
        <w:rPr>
          <w:rFonts w:hint="eastAsia"/>
          <w:szCs w:val="21"/>
        </w:rPr>
        <w:t>ご記入日現在の情報をご記入願います。</w:t>
      </w: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554"/>
        <w:gridCol w:w="6"/>
        <w:gridCol w:w="3254"/>
        <w:gridCol w:w="1556"/>
        <w:gridCol w:w="2980"/>
      </w:tblGrid>
      <w:tr w:rsidR="00531145" w:rsidTr="00380175">
        <w:trPr>
          <w:trHeight w:val="721"/>
        </w:trPr>
        <w:tc>
          <w:tcPr>
            <w:tcW w:w="1554" w:type="dxa"/>
            <w:vAlign w:val="center"/>
          </w:tcPr>
          <w:p w:rsidR="0053114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企業名</w:t>
            </w:r>
          </w:p>
        </w:tc>
        <w:tc>
          <w:tcPr>
            <w:tcW w:w="7796" w:type="dxa"/>
            <w:gridSpan w:val="4"/>
          </w:tcPr>
          <w:p w:rsidR="00531145" w:rsidRDefault="00531145" w:rsidP="00F93F15">
            <w:pPr>
              <w:jc w:val="right"/>
              <w:rPr>
                <w:szCs w:val="21"/>
              </w:rPr>
            </w:pPr>
          </w:p>
        </w:tc>
      </w:tr>
      <w:tr w:rsidR="00531145" w:rsidTr="00380175">
        <w:trPr>
          <w:trHeight w:val="690"/>
        </w:trPr>
        <w:tc>
          <w:tcPr>
            <w:tcW w:w="1554" w:type="dxa"/>
            <w:vAlign w:val="center"/>
          </w:tcPr>
          <w:p w:rsidR="0053114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7796" w:type="dxa"/>
            <w:gridSpan w:val="4"/>
          </w:tcPr>
          <w:p w:rsidR="00531145" w:rsidRDefault="00531145" w:rsidP="00380175">
            <w:pPr>
              <w:ind w:right="840"/>
              <w:rPr>
                <w:szCs w:val="21"/>
              </w:rPr>
            </w:pPr>
          </w:p>
        </w:tc>
      </w:tr>
      <w:tr w:rsidR="00531145" w:rsidTr="00380175">
        <w:trPr>
          <w:trHeight w:val="856"/>
        </w:trPr>
        <w:tc>
          <w:tcPr>
            <w:tcW w:w="1554" w:type="dxa"/>
            <w:vAlign w:val="center"/>
          </w:tcPr>
          <w:p w:rsidR="00380175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7796" w:type="dxa"/>
            <w:gridSpan w:val="4"/>
          </w:tcPr>
          <w:p w:rsidR="00531145" w:rsidRDefault="00531145" w:rsidP="0053114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1145" w:rsidTr="00380175">
        <w:trPr>
          <w:trHeight w:val="705"/>
        </w:trPr>
        <w:tc>
          <w:tcPr>
            <w:tcW w:w="1554" w:type="dxa"/>
            <w:vAlign w:val="center"/>
          </w:tcPr>
          <w:p w:rsidR="00DA294B" w:rsidRDefault="00531145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県内事業所</w:t>
            </w:r>
            <w:r w:rsidR="00AA6A5A">
              <w:rPr>
                <w:rFonts w:hint="eastAsia"/>
                <w:szCs w:val="21"/>
              </w:rPr>
              <w:t>名</w:t>
            </w:r>
          </w:p>
        </w:tc>
        <w:tc>
          <w:tcPr>
            <w:tcW w:w="7796" w:type="dxa"/>
            <w:gridSpan w:val="4"/>
          </w:tcPr>
          <w:p w:rsidR="00531145" w:rsidRDefault="00531145" w:rsidP="009E1FE5">
            <w:pPr>
              <w:jc w:val="left"/>
              <w:rPr>
                <w:szCs w:val="21"/>
              </w:rPr>
            </w:pPr>
          </w:p>
        </w:tc>
      </w:tr>
      <w:tr w:rsidR="00531145" w:rsidTr="00380175">
        <w:trPr>
          <w:trHeight w:val="822"/>
        </w:trPr>
        <w:tc>
          <w:tcPr>
            <w:tcW w:w="1554" w:type="dxa"/>
          </w:tcPr>
          <w:p w:rsidR="00AA6A5A" w:rsidRDefault="00531145" w:rsidP="0038017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県内</w:t>
            </w:r>
            <w:r w:rsidR="00AA6A5A">
              <w:rPr>
                <w:rFonts w:hint="eastAsia"/>
                <w:szCs w:val="21"/>
              </w:rPr>
              <w:t>事業所</w:t>
            </w:r>
          </w:p>
          <w:p w:rsidR="00DA294B" w:rsidRDefault="00531145" w:rsidP="00DA29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96" w:type="dxa"/>
            <w:gridSpan w:val="4"/>
          </w:tcPr>
          <w:p w:rsidR="00531145" w:rsidRDefault="009E1FE5" w:rsidP="009E1F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36183" w:rsidTr="00380175">
        <w:trPr>
          <w:trHeight w:val="724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5311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本</w:t>
            </w:r>
            <w:r w:rsidR="005311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ind w:rightChars="148" w:right="3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836183" w:rsidRDefault="00836183" w:rsidP="00380175">
            <w:pPr>
              <w:ind w:rightChars="283" w:right="59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380175" w:rsidTr="00731A47">
        <w:trPr>
          <w:trHeight w:val="1807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31A47" w:rsidRDefault="00731A47" w:rsidP="00731A47">
            <w:pPr>
              <w:wordWrap w:val="0"/>
              <w:ind w:rightChars="-37" w:right="-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790" w:type="dxa"/>
            <w:gridSpan w:val="3"/>
            <w:tcBorders>
              <w:bottom w:val="single" w:sz="12" w:space="0" w:color="auto"/>
            </w:tcBorders>
          </w:tcPr>
          <w:p w:rsidR="00380175" w:rsidRDefault="002B759F" w:rsidP="00DA294B">
            <w:pPr>
              <w:ind w:rightChars="283" w:right="594"/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C0A6B" wp14:editId="1558914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1135380</wp:posOffset>
                      </wp:positionV>
                      <wp:extent cx="1609725" cy="2952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1F45" id="円/楕円 3" o:spid="_x0000_s1026" style="position:absolute;left:0;text-align:left;margin-left:26.4pt;margin-top:89.4pt;width:12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" filled="f" strokecolor="black [1600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7254E1" w:rsidTr="007254E1">
        <w:trPr>
          <w:trHeight w:val="396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E1" w:rsidRDefault="007254E1" w:rsidP="008361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※対象分野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E1" w:rsidRDefault="007254E1" w:rsidP="006F710C">
            <w:pPr>
              <w:ind w:rightChars="150" w:right="315"/>
              <w:jc w:val="center"/>
              <w:rPr>
                <w:szCs w:val="21"/>
              </w:rPr>
            </w:pP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高度モノづくり・環境　</w:t>
            </w:r>
            <w:r w:rsidR="006F710C">
              <w:rPr>
                <w:rFonts w:asciiTheme="majorEastAsia" w:eastAsiaTheme="majorEastAsia" w:hAnsiTheme="majorEastAsia" w:hint="eastAsia"/>
                <w:szCs w:val="21"/>
              </w:rPr>
              <w:t xml:space="preserve">←　</w:t>
            </w:r>
            <w:r w:rsidR="006F710C" w:rsidRPr="006F710C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254E1">
              <w:rPr>
                <w:rFonts w:asciiTheme="majorEastAsia" w:eastAsiaTheme="majorEastAsia" w:hAnsiTheme="majorEastAsia" w:hint="eastAsia"/>
                <w:szCs w:val="21"/>
              </w:rPr>
              <w:t xml:space="preserve">　食料品　</w:t>
            </w:r>
            <w:r w:rsidR="006F710C">
              <w:rPr>
                <w:rFonts w:asciiTheme="majorEastAsia" w:eastAsiaTheme="majorEastAsia" w:hAnsiTheme="majorEastAsia" w:hint="eastAsia"/>
                <w:szCs w:val="21"/>
              </w:rPr>
              <w:t xml:space="preserve">←　</w:t>
            </w:r>
            <w:r w:rsidR="006F710C" w:rsidRPr="006F710C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対象外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531145" w:rsidTr="002F7F7B">
        <w:trPr>
          <w:trHeight w:val="98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4E1" w:rsidRDefault="005F1A30" w:rsidP="007254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43D02">
              <w:rPr>
                <w:rFonts w:hint="eastAsia"/>
                <w:szCs w:val="21"/>
              </w:rPr>
              <w:t>指定対象</w:t>
            </w:r>
          </w:p>
          <w:p w:rsidR="00531145" w:rsidRDefault="007254E1" w:rsidP="007254E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業　</w:t>
            </w:r>
            <w:r w:rsidR="00531145">
              <w:rPr>
                <w:rFonts w:hint="eastAsia"/>
                <w:szCs w:val="21"/>
              </w:rPr>
              <w:t>種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31145" w:rsidRPr="00343D02" w:rsidRDefault="00531145" w:rsidP="00531145">
            <w:pPr>
              <w:jc w:val="right"/>
              <w:rPr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</w:tcPr>
          <w:p w:rsidR="00B664E2" w:rsidRPr="00B664E2" w:rsidRDefault="002F7F7B" w:rsidP="009F5CBE">
            <w:pPr>
              <w:jc w:val="center"/>
              <w:rPr>
                <w:sz w:val="12"/>
                <w:szCs w:val="12"/>
              </w:rPr>
            </w:pPr>
            <w:r w:rsidRPr="002F7F7B">
              <w:rPr>
                <w:rFonts w:hint="eastAsia"/>
                <w:sz w:val="18"/>
                <w:szCs w:val="18"/>
              </w:rPr>
              <w:t>※</w:t>
            </w:r>
            <w:r w:rsidR="00531145" w:rsidRPr="002F7F7B">
              <w:rPr>
                <w:rFonts w:hint="eastAsia"/>
                <w:sz w:val="18"/>
                <w:szCs w:val="18"/>
              </w:rPr>
              <w:t>標準産業</w:t>
            </w:r>
            <w:r w:rsidR="00B664E2" w:rsidRPr="002F7F7B">
              <w:rPr>
                <w:rFonts w:hint="eastAsia"/>
                <w:sz w:val="18"/>
                <w:szCs w:val="18"/>
              </w:rPr>
              <w:t>分類</w:t>
            </w:r>
            <w:r w:rsidR="00B664E2" w:rsidRPr="002F7F7B">
              <w:rPr>
                <w:sz w:val="18"/>
                <w:szCs w:val="18"/>
              </w:rPr>
              <w:br/>
            </w:r>
            <w:r w:rsidR="00B664E2" w:rsidRPr="00B664E2">
              <w:rPr>
                <w:rFonts w:hint="eastAsia"/>
                <w:sz w:val="12"/>
                <w:szCs w:val="12"/>
              </w:rPr>
              <w:t>（</w:t>
            </w:r>
            <w:r w:rsidR="009F5CBE">
              <w:rPr>
                <w:rFonts w:hint="eastAsia"/>
                <w:sz w:val="12"/>
                <w:szCs w:val="12"/>
              </w:rPr>
              <w:t>滋賀県</w:t>
            </w:r>
            <w:r w:rsidR="00B664E2" w:rsidRPr="00B664E2">
              <w:rPr>
                <w:rFonts w:hint="eastAsia"/>
                <w:sz w:val="12"/>
                <w:szCs w:val="12"/>
              </w:rPr>
              <w:t>の指定</w:t>
            </w:r>
            <w:r w:rsidR="00B664E2">
              <w:rPr>
                <w:rFonts w:hint="eastAsia"/>
                <w:sz w:val="12"/>
                <w:szCs w:val="12"/>
              </w:rPr>
              <w:t>対象業種</w:t>
            </w:r>
            <w:r w:rsidR="00B664E2" w:rsidRPr="00B664E2">
              <w:rPr>
                <w:rFonts w:hint="eastAsia"/>
                <w:sz w:val="12"/>
                <w:szCs w:val="12"/>
              </w:rPr>
              <w:t>から記載してください。）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4B" w:rsidRDefault="00DA294B" w:rsidP="00531145">
            <w:pPr>
              <w:ind w:firstLineChars="100" w:firstLine="210"/>
              <w:jc w:val="left"/>
              <w:rPr>
                <w:szCs w:val="21"/>
              </w:rPr>
            </w:pPr>
          </w:p>
          <w:p w:rsidR="00531145" w:rsidRDefault="00531145" w:rsidP="0053114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Ｅ　・　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　（　　　　）</w:t>
            </w:r>
          </w:p>
        </w:tc>
      </w:tr>
      <w:tr w:rsidR="00531145" w:rsidTr="00C35985">
        <w:trPr>
          <w:trHeight w:val="758"/>
        </w:trPr>
        <w:tc>
          <w:tcPr>
            <w:tcW w:w="1554" w:type="dxa"/>
            <w:tcBorders>
              <w:top w:val="single" w:sz="12" w:space="0" w:color="auto"/>
            </w:tcBorders>
          </w:tcPr>
          <w:p w:rsidR="00531145" w:rsidRDefault="00531145" w:rsidP="00531145">
            <w:pPr>
              <w:tabs>
                <w:tab w:val="left" w:pos="0"/>
              </w:tabs>
              <w:wordWrap w:val="0"/>
              <w:ind w:rightChars="16"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ご担当者　所　　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31145" w:rsidRPr="002B759F" w:rsidRDefault="002B759F" w:rsidP="00531145">
            <w:pPr>
              <w:jc w:val="right"/>
              <w:rPr>
                <w:sz w:val="16"/>
                <w:szCs w:val="16"/>
              </w:rPr>
            </w:pPr>
            <w:r w:rsidRPr="002B759F">
              <w:rPr>
                <w:rFonts w:hint="eastAsia"/>
                <w:sz w:val="16"/>
                <w:szCs w:val="16"/>
              </w:rPr>
              <w:t>事業所の連絡窓口をご記入ください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531145" w:rsidRDefault="00531145" w:rsidP="0053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　　　氏　　名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531145" w:rsidRPr="002B759F" w:rsidRDefault="002B759F" w:rsidP="00531145">
            <w:pPr>
              <w:jc w:val="right"/>
              <w:rPr>
                <w:sz w:val="16"/>
                <w:szCs w:val="16"/>
              </w:rPr>
            </w:pPr>
            <w:r w:rsidRPr="002B759F">
              <w:rPr>
                <w:rFonts w:hint="eastAsia"/>
                <w:sz w:val="16"/>
                <w:szCs w:val="16"/>
              </w:rPr>
              <w:t>事業所の連絡担当者を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2B759F">
              <w:rPr>
                <w:rFonts w:hint="eastAsia"/>
                <w:sz w:val="16"/>
                <w:szCs w:val="16"/>
              </w:rPr>
              <w:t>記入ください</w:t>
            </w:r>
          </w:p>
        </w:tc>
      </w:tr>
      <w:tr w:rsidR="00531145" w:rsidTr="00C77DE6">
        <w:trPr>
          <w:trHeight w:val="444"/>
        </w:trPr>
        <w:tc>
          <w:tcPr>
            <w:tcW w:w="1554" w:type="dxa"/>
          </w:tcPr>
          <w:p w:rsidR="00531145" w:rsidRPr="00531145" w:rsidRDefault="00DB4CF2" w:rsidP="0053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  <w:r w:rsidR="005311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2"/>
          </w:tcPr>
          <w:p w:rsidR="00531145" w:rsidRDefault="00DB4CF2" w:rsidP="00DB4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31145">
              <w:rPr>
                <w:rFonts w:hint="eastAsia"/>
                <w:szCs w:val="21"/>
              </w:rPr>
              <w:t xml:space="preserve">　　　　）　　</w:t>
            </w:r>
            <w:r>
              <w:rPr>
                <w:rFonts w:hint="eastAsia"/>
                <w:szCs w:val="21"/>
              </w:rPr>
              <w:t xml:space="preserve">  </w:t>
            </w:r>
            <w:r w:rsidR="00531145">
              <w:rPr>
                <w:rFonts w:hint="eastAsia"/>
                <w:szCs w:val="21"/>
              </w:rPr>
              <w:t xml:space="preserve">－　　　</w:t>
            </w:r>
          </w:p>
        </w:tc>
        <w:tc>
          <w:tcPr>
            <w:tcW w:w="1556" w:type="dxa"/>
          </w:tcPr>
          <w:p w:rsidR="00531145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直通電話</w:t>
            </w:r>
          </w:p>
        </w:tc>
        <w:tc>
          <w:tcPr>
            <w:tcW w:w="2980" w:type="dxa"/>
          </w:tcPr>
          <w:p w:rsidR="00531145" w:rsidRDefault="00DB4CF2" w:rsidP="00DB4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）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－　　　</w:t>
            </w:r>
          </w:p>
        </w:tc>
      </w:tr>
      <w:tr w:rsidR="00DB4CF2" w:rsidTr="00C77DE6">
        <w:trPr>
          <w:trHeight w:val="408"/>
        </w:trPr>
        <w:tc>
          <w:tcPr>
            <w:tcW w:w="1554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0" w:type="dxa"/>
            <w:gridSpan w:val="2"/>
          </w:tcPr>
          <w:p w:rsidR="00DB4CF2" w:rsidRDefault="00DB4CF2" w:rsidP="00DB4CF2">
            <w:pPr>
              <w:ind w:left="34" w:hangingChars="16" w:hanging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）　　　－　</w:t>
            </w:r>
          </w:p>
        </w:tc>
        <w:tc>
          <w:tcPr>
            <w:tcW w:w="1556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980" w:type="dxa"/>
          </w:tcPr>
          <w:p w:rsidR="00DB4CF2" w:rsidRDefault="00DB4CF2" w:rsidP="00DB4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@</w:t>
            </w:r>
          </w:p>
        </w:tc>
      </w:tr>
      <w:tr w:rsidR="00DA294B" w:rsidRPr="00C77DE6" w:rsidTr="00DA294B">
        <w:trPr>
          <w:trHeight w:val="444"/>
        </w:trPr>
        <w:tc>
          <w:tcPr>
            <w:tcW w:w="9350" w:type="dxa"/>
            <w:gridSpan w:val="5"/>
          </w:tcPr>
          <w:p w:rsidR="00DA294B" w:rsidRPr="005F5CC8" w:rsidRDefault="00DA294B" w:rsidP="005F5CC8">
            <w:pPr>
              <w:jc w:val="center"/>
              <w:rPr>
                <w:rFonts w:asciiTheme="majorEastAsia" w:eastAsiaTheme="majorEastAsia" w:hAnsiTheme="majorEastAsia"/>
                <w:b/>
                <w:szCs w:val="21"/>
                <w:highlight w:val="yellow"/>
              </w:rPr>
            </w:pP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主な事業内容を下記メニューからお選び</w:t>
            </w:r>
            <w:r w:rsidR="009F5CBE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いただき</w:t>
            </w:r>
            <w:r w:rsidR="00675CF3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、○をして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ください。（複数</w:t>
            </w:r>
            <w:r w:rsidR="00C77DE6"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選択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可</w:t>
            </w:r>
            <w:r w:rsidRPr="005F5CC8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</w:tr>
      <w:tr w:rsidR="00982183" w:rsidTr="00C35985">
        <w:tc>
          <w:tcPr>
            <w:tcW w:w="4814" w:type="dxa"/>
            <w:gridSpan w:val="3"/>
            <w:tcBorders>
              <w:left w:val="single" w:sz="4" w:space="0" w:color="auto"/>
              <w:right w:val="nil"/>
            </w:tcBorders>
          </w:tcPr>
          <w:p w:rsidR="00982183" w:rsidRPr="00C35985" w:rsidRDefault="00C35985" w:rsidP="00C3598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35985">
              <w:rPr>
                <w:rFonts w:asciiTheme="majorEastAsia" w:eastAsiaTheme="majorEastAsia" w:hAnsiTheme="majorEastAsia" w:hint="eastAsia"/>
                <w:b/>
                <w:szCs w:val="21"/>
              </w:rPr>
              <w:t>【県実施分】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82183" w:rsidRDefault="00982183" w:rsidP="009F5CBE">
            <w:pPr>
              <w:jc w:val="left"/>
              <w:rPr>
                <w:szCs w:val="21"/>
              </w:rPr>
            </w:pPr>
          </w:p>
        </w:tc>
      </w:tr>
      <w:tr w:rsidR="00C35985" w:rsidTr="00982183">
        <w:tc>
          <w:tcPr>
            <w:tcW w:w="4814" w:type="dxa"/>
            <w:gridSpan w:val="3"/>
            <w:tcBorders>
              <w:left w:val="single" w:sz="4" w:space="0" w:color="auto"/>
            </w:tcBorders>
          </w:tcPr>
          <w:p w:rsidR="00C35985" w:rsidRPr="00C35985" w:rsidRDefault="00C35985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・産業別就職支援事業</w:t>
            </w:r>
          </w:p>
        </w:tc>
        <w:tc>
          <w:tcPr>
            <w:tcW w:w="4536" w:type="dxa"/>
            <w:gridSpan w:val="2"/>
          </w:tcPr>
          <w:p w:rsidR="00C35985" w:rsidRDefault="00C35985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・新事業展開等人材力育成確保事業</w:t>
            </w:r>
          </w:p>
        </w:tc>
      </w:tr>
      <w:tr w:rsidR="00982183" w:rsidTr="00982183">
        <w:tc>
          <w:tcPr>
            <w:tcW w:w="4814" w:type="dxa"/>
            <w:gridSpan w:val="3"/>
            <w:tcBorders>
              <w:left w:val="single" w:sz="4" w:space="0" w:color="auto"/>
            </w:tcBorders>
          </w:tcPr>
          <w:p w:rsidR="00982183" w:rsidRDefault="002B759F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D5CC0" wp14:editId="309BF39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A29B3" id="円/楕円 2" o:spid="_x0000_s1026" style="position:absolute;left:0;text-align:left;margin-left:-2.1pt;margin-top:2.6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" filled="f" strokecolor="black [1600]" strokeweight="1.5pt">
                      <v:stroke joinstyle="miter"/>
                    </v:oval>
                  </w:pict>
                </mc:Fallback>
              </mc:AlternateContent>
            </w:r>
            <w:r w:rsidR="00982183"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モノづくり技術人材育成</w:t>
            </w:r>
            <w:r w:rsidR="00982183" w:rsidRPr="00C77DE6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4536" w:type="dxa"/>
            <w:gridSpan w:val="2"/>
          </w:tcPr>
          <w:p w:rsidR="00982183" w:rsidRDefault="00982183" w:rsidP="009F5CBE">
            <w:pPr>
              <w:tabs>
                <w:tab w:val="left" w:pos="13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クリエイティブ産業活用モデル創出</w:t>
            </w:r>
            <w:r>
              <w:rPr>
                <w:rFonts w:hint="eastAsia"/>
                <w:szCs w:val="21"/>
              </w:rPr>
              <w:t>事業</w:t>
            </w:r>
          </w:p>
        </w:tc>
      </w:tr>
      <w:tr w:rsidR="00982183" w:rsidTr="009F5CBE">
        <w:tc>
          <w:tcPr>
            <w:tcW w:w="48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5CBE" w:rsidRDefault="00982183" w:rsidP="009F5CBE">
            <w:pPr>
              <w:jc w:val="left"/>
              <w:rPr>
                <w:szCs w:val="21"/>
              </w:rPr>
            </w:pPr>
            <w:r w:rsidRPr="005F1A30">
              <w:rPr>
                <w:rFonts w:hint="eastAsia"/>
                <w:szCs w:val="21"/>
              </w:rPr>
              <w:t>・</w:t>
            </w:r>
            <w:r w:rsidR="009F5CBE">
              <w:rPr>
                <w:rFonts w:hint="eastAsia"/>
                <w:szCs w:val="21"/>
              </w:rPr>
              <w:t>企業提案型人材力育成確保</w:t>
            </w:r>
            <w:r w:rsidRPr="005F1A30">
              <w:rPr>
                <w:rFonts w:hint="eastAsia"/>
                <w:szCs w:val="21"/>
              </w:rPr>
              <w:t>事業</w:t>
            </w:r>
            <w:r w:rsidR="009F5CBE">
              <w:rPr>
                <w:rFonts w:hint="eastAsia"/>
                <w:szCs w:val="21"/>
              </w:rPr>
              <w:t>（高度専門人</w:t>
            </w:r>
          </w:p>
          <w:p w:rsidR="009F5CBE" w:rsidRPr="005F1A30" w:rsidRDefault="009F5CBE" w:rsidP="009F5C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材確保支援）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F5CBE" w:rsidRDefault="009F5CBE" w:rsidP="009F5C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・企業提案型人材力育成確保</w:t>
            </w:r>
            <w:r w:rsidRPr="005F1A30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（新規事業</w:t>
            </w:r>
          </w:p>
          <w:p w:rsidR="00982183" w:rsidRDefault="009F5CBE" w:rsidP="009F5C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展開トライアル支援）</w:t>
            </w:r>
          </w:p>
        </w:tc>
      </w:tr>
      <w:tr w:rsidR="009E1FE5" w:rsidTr="00C35985">
        <w:trPr>
          <w:trHeight w:val="354"/>
        </w:trPr>
        <w:tc>
          <w:tcPr>
            <w:tcW w:w="1554" w:type="dxa"/>
            <w:tcBorders>
              <w:top w:val="single" w:sz="12" w:space="0" w:color="auto"/>
            </w:tcBorders>
          </w:tcPr>
          <w:p w:rsidR="009E1FE5" w:rsidRPr="00C35985" w:rsidRDefault="00C35985" w:rsidP="009E1FE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5985">
              <w:rPr>
                <w:rFonts w:asciiTheme="majorEastAsia" w:eastAsiaTheme="majorEastAsia" w:hAnsiTheme="majorEastAsia" w:hint="eastAsia"/>
                <w:b/>
                <w:szCs w:val="21"/>
              </w:rPr>
              <w:t>【国実施分】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9E1FE5" w:rsidRDefault="005E49EB" w:rsidP="009E1F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・地域雇用開発奨励金特例支給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9E1FE5" w:rsidRDefault="00C35985" w:rsidP="009E1F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・関連融資利子補給制度</w:t>
            </w:r>
          </w:p>
        </w:tc>
      </w:tr>
    </w:tbl>
    <w:p w:rsidR="000D5F4A" w:rsidRDefault="000D5F4A" w:rsidP="00C72B69">
      <w:pPr>
        <w:ind w:left="210" w:hangingChars="100" w:hanging="210"/>
      </w:pPr>
    </w:p>
    <w:p w:rsidR="00F93F15" w:rsidRDefault="00343D02" w:rsidP="00C72B69">
      <w:pPr>
        <w:ind w:left="210" w:hangingChars="100" w:hanging="210"/>
      </w:pPr>
      <w:r>
        <w:rPr>
          <w:rFonts w:hint="eastAsia"/>
        </w:rPr>
        <w:lastRenderedPageBreak/>
        <w:t>○</w:t>
      </w:r>
      <w:r w:rsidR="009811FB">
        <w:rPr>
          <w:rFonts w:hint="eastAsia"/>
        </w:rPr>
        <w:t>参加申込</w:t>
      </w:r>
      <w:r w:rsidR="00C72B69">
        <w:rPr>
          <w:rFonts w:hint="eastAsia"/>
        </w:rPr>
        <w:t>いただ</w:t>
      </w:r>
      <w:r w:rsidR="00C77DE6">
        <w:rPr>
          <w:rFonts w:hint="eastAsia"/>
        </w:rPr>
        <w:t>いた内容</w:t>
      </w:r>
      <w:r w:rsidR="009811FB">
        <w:rPr>
          <w:rFonts w:hint="eastAsia"/>
        </w:rPr>
        <w:t>により運営協議会に登録を行い、</w:t>
      </w:r>
      <w:r w:rsidR="00675CF3">
        <w:rPr>
          <w:rFonts w:hint="eastAsia"/>
        </w:rPr>
        <w:t>当該</w:t>
      </w:r>
      <w:r w:rsidR="00C77DE6">
        <w:rPr>
          <w:rFonts w:hint="eastAsia"/>
        </w:rPr>
        <w:t>事業</w:t>
      </w:r>
      <w:r w:rsidR="00675CF3">
        <w:rPr>
          <w:rFonts w:hint="eastAsia"/>
        </w:rPr>
        <w:t>内で情報共有させていただきます。この事業</w:t>
      </w:r>
      <w:r w:rsidR="00C77DE6">
        <w:rPr>
          <w:rFonts w:hint="eastAsia"/>
        </w:rPr>
        <w:t>以外の用途で使用することはありません。</w:t>
      </w:r>
    </w:p>
    <w:p w:rsidR="006A72F1" w:rsidRDefault="006A72F1" w:rsidP="00C72B69">
      <w:pPr>
        <w:ind w:left="210" w:hangingChars="100" w:hanging="210"/>
      </w:pPr>
      <w:r>
        <w:rPr>
          <w:rFonts w:hint="eastAsia"/>
        </w:rPr>
        <w:t>○</w:t>
      </w:r>
      <w:r w:rsidR="008E39BD">
        <w:rPr>
          <w:rFonts w:hint="eastAsia"/>
        </w:rPr>
        <w:t>登録後は、参加企業として</w:t>
      </w:r>
      <w:r w:rsidR="008E39BD" w:rsidRPr="008E39BD">
        <w:rPr>
          <w:rFonts w:hint="eastAsia"/>
          <w:u w:val="single"/>
        </w:rPr>
        <w:t>企業名のみ</w:t>
      </w:r>
      <w:r w:rsidR="008E39BD">
        <w:rPr>
          <w:rFonts w:hint="eastAsia"/>
        </w:rPr>
        <w:t>協議会のホームページで公表させていただきます。</w:t>
      </w:r>
    </w:p>
    <w:p w:rsidR="009811FB" w:rsidRDefault="009811FB" w:rsidP="009811FB">
      <w:pPr>
        <w:ind w:left="210" w:hangingChars="100" w:hanging="210"/>
      </w:pPr>
      <w:r>
        <w:rPr>
          <w:rFonts w:hint="eastAsia"/>
        </w:rPr>
        <w:t>○登録後は、プロジェクト事業の各種情報を、メールまたは郵送で随時お届けします。</w:t>
      </w:r>
    </w:p>
    <w:p w:rsidR="005F1A30" w:rsidRDefault="00343D02" w:rsidP="00C72B69">
      <w:pPr>
        <w:ind w:left="210" w:hangingChars="100" w:hanging="210"/>
      </w:pPr>
      <w:r>
        <w:rPr>
          <w:rFonts w:hint="eastAsia"/>
        </w:rPr>
        <w:t>○</w:t>
      </w:r>
      <w:r w:rsidR="005E49EB">
        <w:rPr>
          <w:rFonts w:hint="eastAsia"/>
        </w:rPr>
        <w:t>対象分野、指定対象業種、</w:t>
      </w:r>
      <w:r w:rsidR="005F1A30">
        <w:rPr>
          <w:rFonts w:hint="eastAsia"/>
        </w:rPr>
        <w:t>標準産業分類については、下の</w:t>
      </w:r>
      <w:r w:rsidR="005E49EB">
        <w:rPr>
          <w:rFonts w:hint="eastAsia"/>
        </w:rPr>
        <w:t>一覧の中から該当するものを</w:t>
      </w:r>
      <w:r w:rsidR="005F1A30">
        <w:rPr>
          <w:rFonts w:hint="eastAsia"/>
        </w:rPr>
        <w:t>記載してください。</w:t>
      </w:r>
    </w:p>
    <w:p w:rsidR="002F7F7B" w:rsidRPr="00B52489" w:rsidRDefault="00343D02" w:rsidP="009E1FE5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※　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滋賀発の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産業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・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雇用創造</w:t>
      </w:r>
      <w:r w:rsidR="00E46AED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推進</w:t>
      </w:r>
      <w:r w:rsidR="005F1A30" w:rsidRPr="00B524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プロジェクト事業　指定対象業種一覧</w:t>
      </w:r>
    </w:p>
    <w:p w:rsidR="00E77512" w:rsidRDefault="00E77512" w:rsidP="00E77512">
      <w:pPr>
        <w:pStyle w:val="Default"/>
        <w:ind w:firstLineChars="100" w:firstLine="22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■</w:t>
      </w:r>
      <w:r w:rsidR="005F1A30"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対象業種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（日本標準産業分類中分類による）　　◎：</w:t>
      </w:r>
      <w:r w:rsidR="00440422">
        <w:rPr>
          <w:rFonts w:ascii="ＭＳ ゴシック" w:eastAsia="ＭＳ ゴシック" w:hAnsi="ＭＳ ゴシック" w:cs="メイリオ" w:hint="eastAsia"/>
          <w:sz w:val="22"/>
          <w:szCs w:val="22"/>
        </w:rPr>
        <w:t>指定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主要業種　○指定関連業種</w:t>
      </w:r>
    </w:p>
    <w:p w:rsidR="00E77512" w:rsidRPr="00E77512" w:rsidRDefault="00E77512" w:rsidP="00E77512">
      <w:pPr>
        <w:pStyle w:val="Default"/>
        <w:rPr>
          <w:rFonts w:ascii="ＭＳ ゴシック" w:eastAsia="ＭＳ ゴシック" w:hAnsi="ＭＳ ゴシック" w:cs="メイリオ"/>
          <w:b/>
        </w:rPr>
      </w:pPr>
      <w:r w:rsidRPr="00E77512">
        <w:rPr>
          <w:rFonts w:ascii="ＭＳ ゴシック" w:eastAsia="ＭＳ ゴシック" w:hAnsi="ＭＳ ゴシック" w:cs="メイリオ" w:hint="eastAsia"/>
          <w:b/>
        </w:rPr>
        <w:t>「高度モノづくり・環境」分野</w:t>
      </w:r>
    </w:p>
    <w:p w:rsidR="00E77512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繊維工業（標準産業分類Ｅ11）</w:t>
      </w:r>
    </w:p>
    <w:p w:rsidR="005F1A30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化学工業（標準産業分類Ｅ16）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プラスチック製品製造業（標準産業分類Ｅ18）</w:t>
      </w:r>
    </w:p>
    <w:p w:rsidR="00F80DCA" w:rsidRPr="00F80DCA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F80DCA">
        <w:rPr>
          <w:rFonts w:ascii="ＭＳ ゴシック" w:eastAsia="ＭＳ ゴシック" w:hAnsi="ＭＳ ゴシック" w:cs="メイリオ" w:hint="eastAsia"/>
          <w:sz w:val="22"/>
          <w:szCs w:val="22"/>
        </w:rPr>
        <w:t>窯業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・土石製品製造業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（標準産業分類Ｅ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21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金属製品製造業（標準産業分類Ｅ24）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697387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はん用機械器具製造業（標準産業分類Ｅ25）</w:t>
      </w:r>
    </w:p>
    <w:p w:rsidR="005F1A30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生産用機械器具製造業（標準産業分類Ｅ26）</w:t>
      </w:r>
    </w:p>
    <w:p w:rsidR="00C72B69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業務用機械器具製造業（標準産業分類Ｅ27）</w:t>
      </w:r>
    </w:p>
    <w:p w:rsidR="00C72B69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電子部品・デバイス・電子回路製造業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（標準産業分類Ｅ2</w:t>
      </w:r>
      <w:r w:rsidR="00C72B69">
        <w:rPr>
          <w:rFonts w:ascii="ＭＳ ゴシック" w:eastAsia="ＭＳ ゴシック" w:hAnsi="ＭＳ ゴシック" w:cs="メイリオ" w:hint="eastAsia"/>
          <w:sz w:val="22"/>
          <w:szCs w:val="22"/>
        </w:rPr>
        <w:t>8</w:t>
      </w:r>
      <w:r w:rsidR="00C72B69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657193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電気機械器具製造業（標準産業分類Ｅ29）</w:t>
      </w:r>
    </w:p>
    <w:p w:rsidR="005F1A30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/>
          <w:color w:val="auto"/>
          <w:sz w:val="23"/>
          <w:szCs w:val="23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輸送用機械器具製造業（標準産業分類Ｅ31）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</w:r>
      <w:r w:rsidR="005F1A30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情報サービス業（標準産業分類Ｇ39）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 w:rsidR="005F1A30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="005F1A30"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インターネット附随サービス業（標準産業分類Ｇ40）</w:t>
      </w:r>
    </w:p>
    <w:p w:rsidR="002F7F7B" w:rsidRDefault="00E77512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○</w:t>
      </w:r>
      <w:r w:rsidR="00C72B69">
        <w:rPr>
          <w:rFonts w:ascii="ＭＳ ゴシック" w:eastAsia="ＭＳ ゴシック" w:hAnsi="ＭＳ ゴシック" w:cs="メイリオ" w:hint="eastAsia"/>
          <w:sz w:val="22"/>
        </w:rPr>
        <w:t>映像・音声・文字情報制作業</w:t>
      </w:r>
      <w:r w:rsidR="00C72B69" w:rsidRPr="005E4314">
        <w:rPr>
          <w:rFonts w:ascii="ＭＳ ゴシック" w:eastAsia="ＭＳ ゴシック" w:hAnsi="ＭＳ ゴシック" w:cs="メイリオ" w:hint="eastAsia"/>
          <w:sz w:val="22"/>
        </w:rPr>
        <w:t>（標準産業分類Ｇ4</w:t>
      </w:r>
      <w:r w:rsidR="00C72B69">
        <w:rPr>
          <w:rFonts w:ascii="ＭＳ ゴシック" w:eastAsia="ＭＳ ゴシック" w:hAnsi="ＭＳ ゴシック" w:cs="メイリオ" w:hint="eastAsia"/>
          <w:sz w:val="22"/>
        </w:rPr>
        <w:t>1</w:t>
      </w:r>
      <w:r w:rsidR="00C72B69" w:rsidRPr="005E4314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E77512" w:rsidRDefault="00B52489" w:rsidP="00B52489">
      <w:pPr>
        <w:ind w:firstLineChars="200" w:firstLine="420"/>
        <w:rPr>
          <w:rFonts w:ascii="ＭＳ ゴシック" w:eastAsia="ＭＳ ゴシック" w:hAnsi="ＭＳ ゴシック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B0984" wp14:editId="2DF900DE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6410325" cy="2143125"/>
                <wp:effectExtent l="0" t="0" r="28575" b="2857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14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○高度モノづくり　≪具体例≫</w:t>
                            </w:r>
                          </w:p>
                          <w:p w:rsidR="00657193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657193" w:rsidRP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企業の持つ独自技術等による高付加価値の製品、部品および素材の開発・製造</w:t>
                            </w:r>
                          </w:p>
                          <w:p w:rsidR="00B52489" w:rsidRDefault="00657193" w:rsidP="006571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254E1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・ロボット産業、自動車産業、航空宇宙産業など、成長が期待される分野における、製品、部品および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素材の</w:t>
                            </w:r>
                            <w:r w:rsidR="007254E1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開発・製造</w:t>
                            </w:r>
                          </w:p>
                          <w:p w:rsidR="007254E1" w:rsidRP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（高付加価値化）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○環境　≪具体例≫</w:t>
                            </w:r>
                          </w:p>
                          <w:p w:rsidR="007254E1" w:rsidRP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環境関連産業（環境の測定や分析、監視、浄化、負荷の低減など）の分野における、製品、部品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お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よび素材の開発・製造</w:t>
                            </w:r>
                          </w:p>
                          <w:p w:rsidR="00B52489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低炭素化技術や蓄電池を含めたエネルギー・電池関連産業（太陽電池、リチウムイオン電池など）の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分野</w:t>
                            </w: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における、製品、</w:t>
                            </w:r>
                          </w:p>
                          <w:p w:rsidR="007254E1" w:rsidRPr="00D30995" w:rsidRDefault="007254E1" w:rsidP="00B5248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>部品および素材の開発・製造</w:t>
                            </w:r>
                            <w:r w:rsidR="00B52489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  <w:p w:rsidR="007254E1" w:rsidRPr="007254E1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B0984" id="角丸四角形 6" o:spid="_x0000_s1026" style="position:absolute;left:0;text-align:left;margin-left:-4.95pt;margin-top:3.1pt;width:504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" fillcolor="window" strokecolor="black [3213]">
                <v:stroke joinstyle="miter"/>
                <v:textbox>
                  <w:txbxContent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 w:val="20"/>
                          <w:szCs w:val="20"/>
                        </w:rPr>
                        <w:t>○高度モノづくり　≪具体例≫</w:t>
                      </w:r>
                    </w:p>
                    <w:p w:rsidR="00657193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657193" w:rsidRP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企業の持つ独自技術等による高付加価値の製品、部品および素材の開発・製造</w:t>
                      </w:r>
                    </w:p>
                    <w:p w:rsidR="00B52489" w:rsidRDefault="00657193" w:rsidP="0065719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7254E1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・ロボット産業、自動車産業、航空宇宙産業など、成長が期待される分野における、製品、部品および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素材の</w:t>
                      </w:r>
                      <w:r w:rsidR="007254E1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開発・製造</w:t>
                      </w:r>
                    </w:p>
                    <w:p w:rsidR="007254E1" w:rsidRPr="00B52489" w:rsidRDefault="007254E1" w:rsidP="00B52489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（高付加価値化）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sz w:val="20"/>
                          <w:szCs w:val="20"/>
                        </w:rPr>
                        <w:t>○環境　≪具体例≫</w:t>
                      </w:r>
                    </w:p>
                    <w:p w:rsidR="007254E1" w:rsidRPr="00B52489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　・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環境関連産業（環境の測定や分析、監視、浄化、負荷の低減など）の分野における、製品、部品</w:t>
                      </w:r>
                      <w:r w:rsidR="00D30995"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お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よび素材の開発・製造</w:t>
                      </w:r>
                    </w:p>
                    <w:p w:rsidR="00B52489" w:rsidRDefault="007254E1" w:rsidP="00B5248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/>
                          <w:color w:val="000000"/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　・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低炭素化技術や蓄電池を含めたエネルギー・電池関連産業（太陽電池、リチウムイオン電池など）の</w:t>
                      </w:r>
                      <w:r w:rsidR="00D30995"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分野</w:t>
                      </w: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における、製品、</w:t>
                      </w:r>
                    </w:p>
                    <w:p w:rsidR="007254E1" w:rsidRPr="00D30995" w:rsidRDefault="007254E1" w:rsidP="00B52489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>部品および素材の開発・製造</w:t>
                      </w:r>
                      <w:r w:rsidR="00B52489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  <w:p w:rsidR="007254E1" w:rsidRPr="007254E1" w:rsidRDefault="007254E1" w:rsidP="007254E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7254E1" w:rsidRDefault="007254E1" w:rsidP="007254E1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D30995" w:rsidRDefault="00D30995" w:rsidP="00B52489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D30995" w:rsidRDefault="00D30995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B52489" w:rsidRDefault="00B52489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7254E1" w:rsidRDefault="007254E1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657193" w:rsidRDefault="00657193" w:rsidP="00E77512">
      <w:pPr>
        <w:ind w:firstLineChars="200" w:firstLine="440"/>
        <w:rPr>
          <w:rFonts w:ascii="ＭＳ ゴシック" w:eastAsia="ＭＳ ゴシック" w:hAnsi="ＭＳ ゴシック" w:cs="メイリオ"/>
          <w:sz w:val="22"/>
        </w:rPr>
      </w:pPr>
    </w:p>
    <w:p w:rsidR="00E77512" w:rsidRPr="00E77512" w:rsidRDefault="00E77512" w:rsidP="00E77512">
      <w:pPr>
        <w:pStyle w:val="Default"/>
        <w:rPr>
          <w:rFonts w:ascii="ＭＳ ゴシック" w:eastAsia="ＭＳ ゴシック" w:hAnsi="ＭＳ ゴシック" w:cs="メイリオ"/>
          <w:b/>
        </w:rPr>
      </w:pPr>
      <w:r w:rsidRPr="00E77512">
        <w:rPr>
          <w:rFonts w:ascii="ＭＳ ゴシック" w:eastAsia="ＭＳ ゴシック" w:hAnsi="ＭＳ ゴシック" w:cs="メイリオ" w:hint="eastAsia"/>
          <w:b/>
        </w:rPr>
        <w:t>「</w:t>
      </w:r>
      <w:r>
        <w:rPr>
          <w:rFonts w:ascii="ＭＳ ゴシック" w:eastAsia="ＭＳ ゴシック" w:hAnsi="ＭＳ ゴシック" w:cs="メイリオ" w:hint="eastAsia"/>
          <w:b/>
        </w:rPr>
        <w:t>食料品</w:t>
      </w:r>
      <w:r w:rsidRPr="00E77512">
        <w:rPr>
          <w:rFonts w:ascii="ＭＳ ゴシック" w:eastAsia="ＭＳ ゴシック" w:hAnsi="ＭＳ ゴシック" w:cs="メイリオ" w:hint="eastAsia"/>
          <w:b/>
        </w:rPr>
        <w:t>」分野</w:t>
      </w:r>
    </w:p>
    <w:p w:rsidR="00E77512" w:rsidRDefault="00E77512" w:rsidP="007254E1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食料品製造業（標準産業分類Ｅ09）</w:t>
      </w:r>
    </w:p>
    <w:p w:rsidR="00E77512" w:rsidRDefault="001073F3" w:rsidP="00E77512">
      <w:pPr>
        <w:pStyle w:val="Default"/>
        <w:ind w:firstLineChars="200" w:firstLine="440"/>
        <w:rPr>
          <w:rFonts w:ascii="ＭＳ ゴシック" w:eastAsia="ＭＳ ゴシック" w:hAnsi="ＭＳ ゴシック" w:cs="メイリオ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◎</w:t>
      </w:r>
      <w:r w:rsidR="00E77512" w:rsidRPr="00D81088">
        <w:rPr>
          <w:rFonts w:ascii="ＭＳ ゴシック" w:eastAsia="ＭＳ ゴシック" w:hAnsi="ＭＳ ゴシック" w:cs="メイリオ" w:hint="eastAsia"/>
          <w:sz w:val="22"/>
          <w:szCs w:val="22"/>
        </w:rPr>
        <w:t>飲料・たばこ・飼料製造業（標準産業分類Ｅ10）</w:t>
      </w:r>
    </w:p>
    <w:p w:rsidR="00E77512" w:rsidRDefault="00E77512" w:rsidP="00E77512">
      <w:pPr>
        <w:pStyle w:val="Default"/>
        <w:ind w:firstLineChars="200" w:firstLine="440"/>
        <w:rPr>
          <w:rFonts w:ascii="ＭＳ ゴシック" w:eastAsia="ＭＳ ゴシック" w:hAnsi="ＭＳ ゴシック"/>
          <w:color w:val="auto"/>
          <w:sz w:val="23"/>
          <w:szCs w:val="23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○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情報サービス業（標準産業分類Ｇ39）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br/>
        <w:t xml:space="preserve">　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○</w:t>
      </w:r>
      <w:r w:rsidRPr="005E4314">
        <w:rPr>
          <w:rFonts w:ascii="ＭＳ ゴシック" w:eastAsia="ＭＳ ゴシック" w:hAnsi="ＭＳ ゴシック" w:cs="メイリオ" w:hint="eastAsia"/>
          <w:sz w:val="22"/>
          <w:szCs w:val="22"/>
        </w:rPr>
        <w:t>インターネット附随サービス業（標準産業分類Ｇ40）</w:t>
      </w:r>
    </w:p>
    <w:p w:rsidR="00E77512" w:rsidRPr="005F1A30" w:rsidRDefault="00E77512" w:rsidP="00E77512">
      <w:pPr>
        <w:ind w:firstLineChars="200" w:firstLine="440"/>
      </w:pPr>
      <w:r>
        <w:rPr>
          <w:rFonts w:ascii="ＭＳ ゴシック" w:eastAsia="ＭＳ ゴシック" w:hAnsi="ＭＳ ゴシック" w:cs="メイリオ" w:hint="eastAsia"/>
          <w:sz w:val="22"/>
        </w:rPr>
        <w:t>○映像・音声・文字情報制作業</w:t>
      </w:r>
      <w:r w:rsidRPr="005E4314">
        <w:rPr>
          <w:rFonts w:ascii="ＭＳ ゴシック" w:eastAsia="ＭＳ ゴシック" w:hAnsi="ＭＳ ゴシック" w:cs="メイリオ" w:hint="eastAsia"/>
          <w:sz w:val="22"/>
        </w:rPr>
        <w:t>（標準産業分類Ｇ4</w:t>
      </w:r>
      <w:r>
        <w:rPr>
          <w:rFonts w:ascii="ＭＳ ゴシック" w:eastAsia="ＭＳ ゴシック" w:hAnsi="ＭＳ ゴシック" w:cs="メイリオ" w:hint="eastAsia"/>
          <w:sz w:val="22"/>
        </w:rPr>
        <w:t>1</w:t>
      </w:r>
      <w:r w:rsidRPr="005E4314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E77512" w:rsidRPr="00E77512" w:rsidRDefault="00B52489" w:rsidP="00E7751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70B2B" wp14:editId="0964308A">
                <wp:simplePos x="0" y="0"/>
                <wp:positionH relativeFrom="column">
                  <wp:posOffset>-62865</wp:posOffset>
                </wp:positionH>
                <wp:positionV relativeFrom="paragraph">
                  <wp:posOffset>20320</wp:posOffset>
                </wp:positionV>
                <wp:extent cx="6410325" cy="1076325"/>
                <wp:effectExtent l="0" t="0" r="28575" b="28575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5248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○食料品　≪具体例≫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0995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・畜産食料品、水産食料品などの製造　　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・缶詰、農産保存食料品などの製造　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・調味料、糖類、動植物油脂などの製造　</w:t>
                            </w:r>
                            <w:r w:rsidR="00D30995"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・精穀、製粉およびでんぷん、こうじ、麦芽などの製造</w:t>
                            </w:r>
                          </w:p>
                          <w:p w:rsidR="007254E1" w:rsidRPr="00B52489" w:rsidRDefault="007254E1" w:rsidP="007254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・パン、菓子、め</w:t>
                            </w:r>
                            <w:r w:rsidR="00657193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ん類、冷凍調理食品、惣菜などの製造　　・清涼飲料、酒類、茶、</w:t>
                            </w:r>
                            <w:r w:rsidRP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飼料、有機質肥料の製造</w:t>
                            </w:r>
                            <w:r w:rsidR="00B5248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など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0B2B" id="角丸四角形 11" o:spid="_x0000_s1027" style="position:absolute;left:0;text-align:left;margin-left:-4.95pt;margin-top:1.6pt;width:50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" fillcolor="window" strokecolor="windowText">
                <v:stroke joinstyle="miter"/>
                <v:textbox>
                  <w:txbxContent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5248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 w:val="20"/>
                          <w:szCs w:val="20"/>
                        </w:rPr>
                        <w:t>○食料品　≪具体例≫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0995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・畜産食料品、水産食料品などの製造　　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・缶詰、農産保存食料品などの製造　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・調味料、糖類、動植物油脂などの製造　</w:t>
                      </w:r>
                      <w:r w:rsidR="00D30995"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・精穀、製粉およびでんぷん、こうじ、麦芽などの製造</w:t>
                      </w:r>
                    </w:p>
                    <w:p w:rsidR="007254E1" w:rsidRPr="00B52489" w:rsidRDefault="007254E1" w:rsidP="007254E1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・パン、菓子、め</w:t>
                      </w:r>
                      <w:r w:rsidR="00657193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ん類、冷凍調理食品、惣菜などの製造　　・清涼飲料、酒類、茶、</w:t>
                      </w:r>
                      <w:r w:rsidRP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飼料、有機質肥料の製造</w:t>
                      </w:r>
                      <w:r w:rsidR="00B5248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など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77512" w:rsidRPr="00E77512" w:rsidSect="00DA294B">
      <w:pgSz w:w="11906" w:h="16838"/>
      <w:pgMar w:top="56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FA" w:rsidRDefault="00D437FA" w:rsidP="00675CF3">
      <w:r>
        <w:separator/>
      </w:r>
    </w:p>
  </w:endnote>
  <w:endnote w:type="continuationSeparator" w:id="0">
    <w:p w:rsidR="00D437FA" w:rsidRDefault="00D437FA" w:rsidP="006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FA" w:rsidRDefault="00D437FA" w:rsidP="00675CF3">
      <w:r>
        <w:separator/>
      </w:r>
    </w:p>
  </w:footnote>
  <w:footnote w:type="continuationSeparator" w:id="0">
    <w:p w:rsidR="00D437FA" w:rsidRDefault="00D437FA" w:rsidP="0067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4B"/>
    <w:rsid w:val="000D5F4A"/>
    <w:rsid w:val="001073F3"/>
    <w:rsid w:val="00121DE8"/>
    <w:rsid w:val="001B3F55"/>
    <w:rsid w:val="001C69D5"/>
    <w:rsid w:val="00202D9D"/>
    <w:rsid w:val="002A5BD7"/>
    <w:rsid w:val="002B759F"/>
    <w:rsid w:val="002B779F"/>
    <w:rsid w:val="002F7F7B"/>
    <w:rsid w:val="00332DB2"/>
    <w:rsid w:val="00343D02"/>
    <w:rsid w:val="00380175"/>
    <w:rsid w:val="0039242A"/>
    <w:rsid w:val="00440422"/>
    <w:rsid w:val="00531145"/>
    <w:rsid w:val="005E0EED"/>
    <w:rsid w:val="005E49EB"/>
    <w:rsid w:val="005F1A30"/>
    <w:rsid w:val="005F5CC8"/>
    <w:rsid w:val="00657193"/>
    <w:rsid w:val="00675CF3"/>
    <w:rsid w:val="00697387"/>
    <w:rsid w:val="006A72F1"/>
    <w:rsid w:val="006D7AF0"/>
    <w:rsid w:val="006F710C"/>
    <w:rsid w:val="007254E1"/>
    <w:rsid w:val="00731A47"/>
    <w:rsid w:val="00794343"/>
    <w:rsid w:val="00836183"/>
    <w:rsid w:val="008C58D9"/>
    <w:rsid w:val="008E39BD"/>
    <w:rsid w:val="00946550"/>
    <w:rsid w:val="00957E09"/>
    <w:rsid w:val="00975485"/>
    <w:rsid w:val="009811FB"/>
    <w:rsid w:val="00982183"/>
    <w:rsid w:val="009E1FE5"/>
    <w:rsid w:val="009F5CBE"/>
    <w:rsid w:val="00AA6A5A"/>
    <w:rsid w:val="00AF1B4B"/>
    <w:rsid w:val="00B52489"/>
    <w:rsid w:val="00B63C8C"/>
    <w:rsid w:val="00B664E2"/>
    <w:rsid w:val="00B83DC6"/>
    <w:rsid w:val="00C35985"/>
    <w:rsid w:val="00C72A47"/>
    <w:rsid w:val="00C72B69"/>
    <w:rsid w:val="00C77DE6"/>
    <w:rsid w:val="00CE5E68"/>
    <w:rsid w:val="00CF0B4B"/>
    <w:rsid w:val="00D047E0"/>
    <w:rsid w:val="00D30995"/>
    <w:rsid w:val="00D437FA"/>
    <w:rsid w:val="00DA294B"/>
    <w:rsid w:val="00DB4CF2"/>
    <w:rsid w:val="00DE2F2D"/>
    <w:rsid w:val="00DE3850"/>
    <w:rsid w:val="00DF1623"/>
    <w:rsid w:val="00E41294"/>
    <w:rsid w:val="00E46AED"/>
    <w:rsid w:val="00E77512"/>
    <w:rsid w:val="00EA29C4"/>
    <w:rsid w:val="00EE3A4B"/>
    <w:rsid w:val="00EE7F80"/>
    <w:rsid w:val="00F408F0"/>
    <w:rsid w:val="00F56ED6"/>
    <w:rsid w:val="00F80DCA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87F9E19-1E35-46F6-AD47-E2A91FB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D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CF3"/>
  </w:style>
  <w:style w:type="paragraph" w:styleId="a7">
    <w:name w:val="footer"/>
    <w:basedOn w:val="a"/>
    <w:link w:val="a8"/>
    <w:uiPriority w:val="99"/>
    <w:unhideWhenUsed/>
    <w:rsid w:val="00675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CF3"/>
  </w:style>
  <w:style w:type="paragraph" w:styleId="a9">
    <w:name w:val="Balloon Text"/>
    <w:basedOn w:val="a"/>
    <w:link w:val="aa"/>
    <w:uiPriority w:val="99"/>
    <w:semiHidden/>
    <w:unhideWhenUsed/>
    <w:rsid w:val="002F7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F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1A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408F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25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6362-8FAE-4391-A2AB-6515B91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Nobuaki Shirai</cp:lastModifiedBy>
  <cp:revision>7</cp:revision>
  <cp:lastPrinted>2015-07-14T07:58:00Z</cp:lastPrinted>
  <dcterms:created xsi:type="dcterms:W3CDTF">2015-07-07T04:24:00Z</dcterms:created>
  <dcterms:modified xsi:type="dcterms:W3CDTF">2016-07-27T06:01:00Z</dcterms:modified>
</cp:coreProperties>
</file>